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D" w:rsidRPr="00A3654D" w:rsidRDefault="008C3C79" w:rsidP="00A3654D">
      <w:pPr>
        <w:spacing w:after="0" w:line="504" w:lineRule="atLeast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</w:rPr>
        <w:t>Корь — симптомы у детей,</w:t>
      </w:r>
      <w:r w:rsidR="00A3654D" w:rsidRPr="00A3654D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</w:rPr>
        <w:t xml:space="preserve"> лечение, профилактика и первые признаки кори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Корь (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morbilli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высококонтагиозная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 острая вирусная инфекция, проявляющаяся высокой (фебрильной) температурой, специфической экзантемой, симптомами общей интоксикации, 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генерализованным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 воспалительным поражением слизистой глотки, конъюнктив и органов дыхания. Источником инфекции считается больной человек, формы кори, у которого могут протекать не только с типичной картиной, но и атипичной. Болезнь также опасна ввиду возможности развития разных осложнений, что особенно опасно при ослабленном иммунитете. Давайте узнаем, как выглядит корь у детей на фото, какие причины и симптомы заболевания, а также лечение и методы профилактики, которые обязательно нужно соблюдать.</w:t>
      </w: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Что такое корь?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Корь — это остро протекающее вирусное заболевание инфекционного характера, передающееся, как правило, воздушно-капельным путём.</w:t>
      </w:r>
      <w:r w:rsidRPr="00A3654D">
        <w:rPr>
          <w:rFonts w:ascii="Times New Roman" w:eastAsia="Times New Roman" w:hAnsi="Times New Roman" w:cs="Times New Roman"/>
          <w:sz w:val="28"/>
          <w:szCs w:val="28"/>
        </w:rPr>
        <w:br/>
        <w:t>Данной болезнью болеют лишь 1 раз. После нее у человека вырабатывается иммунитет. Однако опасна не только сама патология, но и последствия, которые она способна спровоцировать.</w:t>
      </w:r>
    </w:p>
    <w:p w:rsidR="00A3654D" w:rsidRPr="00A3654D" w:rsidRDefault="00A3654D" w:rsidP="00A36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В качестве источника инфекции всегда выступает больной человек. Нередко он опасен для окружающих людей уже с 7-го дня инфицирования </w:t>
      </w:r>
      <w:proofErr w:type="gramStart"/>
      <w:r w:rsidRPr="00A3654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3654D">
        <w:rPr>
          <w:rFonts w:ascii="Times New Roman" w:eastAsia="Times New Roman" w:hAnsi="Times New Roman" w:cs="Times New Roman"/>
          <w:sz w:val="28"/>
          <w:szCs w:val="28"/>
        </w:rPr>
        <w:t> в особенности при появлении сыпи. Вирус кори перестает поступать в окружающую среду на 4 день от момента появления элементов на коже и с этого дня человек становится не заразным.</w:t>
      </w:r>
    </w:p>
    <w:p w:rsidR="00A3654D" w:rsidRPr="00A3654D" w:rsidRDefault="00A3654D" w:rsidP="00A3654D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b/>
          <w:bCs/>
          <w:sz w:val="28"/>
          <w:szCs w:val="28"/>
        </w:rPr>
        <w:t>Корь истощает иммунную систему и на протяжении нескольких месяцев после болезни защита от инфекций ослаблена. В этот период ребенок часто болеет. Поэтому </w:t>
      </w:r>
      <w:r w:rsidRPr="00A36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постарайтесь не посещать</w:t>
      </w:r>
      <w:r w:rsidRPr="00A3654D">
        <w:rPr>
          <w:rFonts w:ascii="Times New Roman" w:eastAsia="Times New Roman" w:hAnsi="Times New Roman" w:cs="Times New Roman"/>
          <w:b/>
          <w:bCs/>
          <w:sz w:val="28"/>
          <w:szCs w:val="28"/>
        </w:rPr>
        <w:t> с малышом массовые скопления людей. Кормите его белковой и витаминной пищей, больше гуляйте на свежем воздухе.</w:t>
      </w: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Причины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Причиной распространения инфекции всегда является заболевший человек. Вирус попадает в воздух через капельки слюны, выделяющейся при кашле, чихании или разговоре, а затем «переселяется» в дыхательные пути находящегося рядом ребенка. Больной считается заразным в течение последних двух дней периода инкубации вируса и вплоть до 4-го дня высыпаний.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Чаще корью болеют дети до 5 лет. Взрослые, не прошедшие обязательной вакцинации, болеют реже, но риск заражения у них очень высок, причем заболевание протекает в более тяжелой форме, чем у детей. В весенне-зимний период отмечается пик заболеваемости, а спад приходится на август </w:t>
      </w:r>
      <w:r w:rsidRPr="00A3654D">
        <w:rPr>
          <w:rFonts w:ascii="Times New Roman" w:eastAsia="Times New Roman" w:hAnsi="Times New Roman" w:cs="Times New Roman"/>
          <w:sz w:val="28"/>
          <w:szCs w:val="28"/>
        </w:rPr>
        <w:lastRenderedPageBreak/>
        <w:t>и сентябрь. После выздоровления сохраняется стойкий пожизненный иммунитет с сохранением в крови противокоревых антител.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Младенцы до 1 года корью практически не могут заболеть, так как в их крови сохраняются антитела, полученные от матери, но постепенно к году их количество уменьшается, соответственно повышая риск развития заболевания без вакцинирования. При заражении беременной женщины возможна передача вируса через плаценту плоду и развитие врожденной кори.</w:t>
      </w: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Инкубационный период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Это тот временной промежуток, который начинается в момент заражения и продолжается до проявления первых признаков заболевания. Принято считать, что этот период у детей </w:t>
      </w:r>
      <w:r w:rsidRPr="00A365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составляет 7-14 дней</w:t>
      </w: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. На данном этапе вирус в организме размножается «по-тихому», симптомы кори отсутствуют, ребенка абсолютно ничего не беспокоит. При этом малыш становится заразным для окружающих только в </w:t>
      </w:r>
      <w:proofErr w:type="gramStart"/>
      <w:r w:rsidRPr="00A3654D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 5 дней инкубационного периода.</w:t>
      </w:r>
    </w:p>
    <w:p w:rsidR="00A3654D" w:rsidRPr="00A3654D" w:rsidRDefault="00A3654D" w:rsidP="00A3654D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профилактики в дошкольных учреждениях необходимо ограничить детей с симптомами кори до 5 дней после возникновения первых высыпаний.</w:t>
      </w: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Как проявляется корь: фото детей с высыпанием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Корь можно отличить от других болезней по характеру протекания. Вначале появляется температура до 39 градусов, затем краснеют, начинают слезиться и гноиться глаза.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Обратите внимание на фото – симптомом кори у детей на начальной стадии также являются пятна Вельского — Филатова на слизистой оболочке щек: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Симптомы кори у детей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Как ни странно, но как начинается корь, не увидит даже самый проницательный родитель. Эта коварная болезнь развивается по этапам, причём начальный период может длиться недели и совершенно не проявлять себя. Ребёнок будет продолжать веселиться и играть, а зловредный вирус тем самым временем будет подтачивать его организм изнутри.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Первые признаки кори очень схожи с симптомами ОРВИ. У ребенка появляется:</w:t>
      </w:r>
    </w:p>
    <w:p w:rsidR="00A3654D" w:rsidRPr="00A3654D" w:rsidRDefault="00A3654D" w:rsidP="00A3654D">
      <w:pPr>
        <w:numPr>
          <w:ilvl w:val="0"/>
          <w:numId w:val="1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кашель,</w:t>
      </w:r>
    </w:p>
    <w:p w:rsidR="00A3654D" w:rsidRPr="00A3654D" w:rsidRDefault="00A3654D" w:rsidP="00A3654D">
      <w:pPr>
        <w:numPr>
          <w:ilvl w:val="0"/>
          <w:numId w:val="1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насморк,</w:t>
      </w:r>
    </w:p>
    <w:p w:rsidR="00A3654D" w:rsidRPr="00A3654D" w:rsidRDefault="00A3654D" w:rsidP="00A3654D">
      <w:pPr>
        <w:numPr>
          <w:ilvl w:val="0"/>
          <w:numId w:val="1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повышается температура.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Этот период считается первым и называется инкубационным.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Наиболее характерным признаком заболевания корью являются пятна у основания коренных зубов. Они возникают из-за того, что вирус разрушает слизистую оболочку. Она становится тоньше. Белые пятна окружены красной </w:t>
      </w:r>
      <w:r w:rsidRPr="00A3654D">
        <w:rPr>
          <w:rFonts w:ascii="Times New Roman" w:eastAsia="Times New Roman" w:hAnsi="Times New Roman" w:cs="Times New Roman"/>
          <w:sz w:val="28"/>
          <w:szCs w:val="28"/>
        </w:rPr>
        <w:lastRenderedPageBreak/>
        <w:t>припухшей каймой. По этому признаку корь можно отличить от других заболеваний, имеющих схожие проявления.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Протекание кори у ребенка – это последовательная смена 3-х стадий:</w:t>
      </w:r>
    </w:p>
    <w:p w:rsidR="00A3654D" w:rsidRPr="00A3654D" w:rsidRDefault="00A3654D" w:rsidP="00A3654D">
      <w:pPr>
        <w:numPr>
          <w:ilvl w:val="0"/>
          <w:numId w:val="2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катаральный период;</w:t>
      </w:r>
    </w:p>
    <w:p w:rsidR="00A3654D" w:rsidRPr="00A3654D" w:rsidRDefault="00A3654D" w:rsidP="00A3654D">
      <w:pPr>
        <w:numPr>
          <w:ilvl w:val="0"/>
          <w:numId w:val="2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стадия высыпаний;</w:t>
      </w:r>
    </w:p>
    <w:p w:rsidR="00A3654D" w:rsidRPr="00A3654D" w:rsidRDefault="00A3654D" w:rsidP="00A3654D">
      <w:pPr>
        <w:numPr>
          <w:ilvl w:val="0"/>
          <w:numId w:val="2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период реконвалесценции.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Для каждой из них характерен свой временной диапазон и соответствующие симптомы.</w:t>
      </w:r>
    </w:p>
    <w:p w:rsidR="00A3654D" w:rsidRPr="00A3654D" w:rsidRDefault="00A3654D" w:rsidP="00A3654D">
      <w:pPr>
        <w:pStyle w:val="3"/>
        <w:spacing w:before="0" w:line="396" w:lineRule="atLeast"/>
        <w:ind w:left="-567" w:right="15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</w:pPr>
      <w:r w:rsidRPr="00A3654D"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  <w:t>В таблице рассмотрим, как проявляется корь на разных стадиях</w:t>
      </w:r>
    </w:p>
    <w:tbl>
      <w:tblPr>
        <w:tblW w:w="1049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A3654D" w:rsidRPr="00A3654D" w:rsidTr="005278BB">
        <w:tc>
          <w:tcPr>
            <w:tcW w:w="2269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Описание симптомов</w:t>
            </w:r>
          </w:p>
        </w:tc>
      </w:tr>
      <w:tr w:rsidR="00A3654D" w:rsidRPr="00A3654D" w:rsidTr="005278BB">
        <w:tc>
          <w:tcPr>
            <w:tcW w:w="226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Катаральный период</w:t>
            </w:r>
          </w:p>
        </w:tc>
        <w:tc>
          <w:tcPr>
            <w:tcW w:w="822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Длится у детей от 3 до 5 дней. В это время появляется ряд симптомов, похожих на обычную простуду, которые обусловлены циркуляцией вируса в крови (</w:t>
            </w:r>
            <w:proofErr w:type="spellStart"/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вирусемией</w:t>
            </w:r>
            <w:proofErr w:type="spellEnd"/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3654D" w:rsidRPr="00A3654D" w:rsidRDefault="00A3654D" w:rsidP="00A3654D">
            <w:pPr>
              <w:numPr>
                <w:ilvl w:val="0"/>
                <w:numId w:val="3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температура тела в ряде случаев возрастает до 39 градусов,</w:t>
            </w:r>
          </w:p>
          <w:p w:rsidR="00A3654D" w:rsidRPr="00A3654D" w:rsidRDefault="00A3654D" w:rsidP="00A3654D">
            <w:pPr>
              <w:numPr>
                <w:ilvl w:val="0"/>
                <w:numId w:val="3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появляется насморк,</w:t>
            </w:r>
          </w:p>
          <w:p w:rsidR="00A3654D" w:rsidRPr="00A3654D" w:rsidRDefault="00A3654D" w:rsidP="00A3654D">
            <w:pPr>
              <w:numPr>
                <w:ilvl w:val="0"/>
                <w:numId w:val="3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сухой кашель,</w:t>
            </w:r>
          </w:p>
          <w:p w:rsidR="00A3654D" w:rsidRPr="00A3654D" w:rsidRDefault="00A3654D" w:rsidP="00A3654D">
            <w:pPr>
              <w:numPr>
                <w:ilvl w:val="0"/>
                <w:numId w:val="3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покраснение век,</w:t>
            </w:r>
          </w:p>
          <w:p w:rsidR="00A3654D" w:rsidRPr="00A3654D" w:rsidRDefault="00A3654D" w:rsidP="00A3654D">
            <w:pPr>
              <w:numPr>
                <w:ilvl w:val="0"/>
                <w:numId w:val="3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наблюдается бессонница</w:t>
            </w:r>
          </w:p>
          <w:p w:rsidR="00A3654D" w:rsidRPr="00A3654D" w:rsidRDefault="00A3654D" w:rsidP="00A3654D">
            <w:pPr>
              <w:numPr>
                <w:ilvl w:val="0"/>
                <w:numId w:val="3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иногда отмечается рвота, потеря сознания и кратковременные судороги.</w:t>
            </w:r>
          </w:p>
          <w:p w:rsidR="00A3654D" w:rsidRPr="00A3654D" w:rsidRDefault="00A3654D" w:rsidP="00A3654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3654D">
              <w:rPr>
                <w:sz w:val="28"/>
                <w:szCs w:val="28"/>
              </w:rPr>
              <w:t>В этот период активность у детей снижается. Они становятся вялыми, капризными и малоподвижными из-за слабости. Нарушается сон и ухудшается аппетит.</w:t>
            </w:r>
          </w:p>
        </w:tc>
      </w:tr>
      <w:tr w:rsidR="00A3654D" w:rsidRPr="00A3654D" w:rsidTr="005278BB">
        <w:tc>
          <w:tcPr>
            <w:tcW w:w="2269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Высыпания</w:t>
            </w:r>
          </w:p>
        </w:tc>
        <w:tc>
          <w:tcPr>
            <w:tcW w:w="8221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Сыпь при кори появляется на 3-4 день после начала болезни. Период высыпаний продолжается 4-5 дней.</w:t>
            </w:r>
          </w:p>
          <w:p w:rsidR="00A3654D" w:rsidRPr="00A3654D" w:rsidRDefault="00A3654D" w:rsidP="00A3654D">
            <w:pPr>
              <w:numPr>
                <w:ilvl w:val="0"/>
                <w:numId w:val="4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Начало периода высыпаний обусловлено поднятием максимальной температуры. Начинает формироваться типичная коревая сыпь на кожных и слизистых покровах.</w:t>
            </w:r>
          </w:p>
          <w:p w:rsidR="00A3654D" w:rsidRPr="00A3654D" w:rsidRDefault="00A3654D" w:rsidP="00A3654D">
            <w:pPr>
              <w:numPr>
                <w:ilvl w:val="0"/>
                <w:numId w:val="4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В первый день яркие пятна бордового цвета можно обнаружить лишь на голове, лице и шее ребенка.</w:t>
            </w:r>
          </w:p>
          <w:p w:rsidR="00A3654D" w:rsidRPr="00A3654D" w:rsidRDefault="00A3654D" w:rsidP="00A3654D">
            <w:pPr>
              <w:numPr>
                <w:ilvl w:val="0"/>
                <w:numId w:val="4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На второй день высыпания можно увидеть на руках, груди и спине.</w:t>
            </w:r>
          </w:p>
          <w:p w:rsidR="00A3654D" w:rsidRPr="00A3654D" w:rsidRDefault="00A3654D" w:rsidP="00A3654D">
            <w:pPr>
              <w:numPr>
                <w:ilvl w:val="0"/>
                <w:numId w:val="4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На третий день коревое высыпание распространяется на все тело, ноги и стопы. При этом сыпь на лице и голове уже светлеет.</w:t>
            </w:r>
          </w:p>
        </w:tc>
      </w:tr>
      <w:tr w:rsidR="00A3654D" w:rsidRPr="00A3654D" w:rsidTr="005278BB">
        <w:tc>
          <w:tcPr>
            <w:tcW w:w="226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Пигментация</w:t>
            </w:r>
          </w:p>
        </w:tc>
        <w:tc>
          <w:tcPr>
            <w:tcW w:w="822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3654D" w:rsidRPr="00A3654D" w:rsidRDefault="00A3654D" w:rsidP="00A36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Приблизительно с четвертого дня периода высыпаний состояние крохи начинает улучшаться. Малыш уже перестает быть заразным. Стадия пигментации может длиться 7-10 дней. Пятна постепенно светлеют, исчезают:</w:t>
            </w:r>
          </w:p>
          <w:p w:rsidR="00A3654D" w:rsidRPr="00A3654D" w:rsidRDefault="00A3654D" w:rsidP="00A3654D">
            <w:pPr>
              <w:numPr>
                <w:ilvl w:val="0"/>
                <w:numId w:val="5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очищается кожа лица, шеи, рук,</w:t>
            </w:r>
          </w:p>
          <w:p w:rsidR="00A3654D" w:rsidRPr="00A3654D" w:rsidRDefault="00A3654D" w:rsidP="00A3654D">
            <w:pPr>
              <w:numPr>
                <w:ilvl w:val="0"/>
                <w:numId w:val="5"/>
              </w:numPr>
              <w:spacing w:after="0" w:line="240" w:lineRule="auto"/>
              <w:ind w:left="0" w:right="15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54D">
              <w:rPr>
                <w:rFonts w:ascii="Times New Roman" w:hAnsi="Times New Roman" w:cs="Times New Roman"/>
                <w:sz w:val="28"/>
                <w:szCs w:val="28"/>
              </w:rPr>
              <w:t>затем туловища и ног.</w:t>
            </w:r>
          </w:p>
          <w:p w:rsidR="00A3654D" w:rsidRPr="00A3654D" w:rsidRDefault="00A3654D" w:rsidP="00A3654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3654D">
              <w:rPr>
                <w:sz w:val="28"/>
                <w:szCs w:val="28"/>
              </w:rPr>
              <w:t>После сыпи не остаются следы и шрамы на коже.</w:t>
            </w:r>
          </w:p>
        </w:tc>
      </w:tr>
    </w:tbl>
    <w:p w:rsidR="00A3654D" w:rsidRPr="00A3654D" w:rsidRDefault="00A3654D" w:rsidP="00A365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3654D">
        <w:rPr>
          <w:sz w:val="28"/>
          <w:szCs w:val="28"/>
        </w:rPr>
        <w:lastRenderedPageBreak/>
        <w:t>Любой из этих симптомов должен стать поводом для обращения к доктору.  В случае необходимости детский терапевт направит маленького пациента к узкопрофильным специалистам для дополнительного обследования.</w:t>
      </w:r>
    </w:p>
    <w:p w:rsidR="00A3654D" w:rsidRPr="00A3654D" w:rsidRDefault="00A3654D" w:rsidP="00A3654D">
      <w:pPr>
        <w:pStyle w:val="2"/>
        <w:spacing w:before="0" w:beforeAutospacing="0" w:after="0" w:afterAutospacing="0" w:line="468" w:lineRule="atLeast"/>
        <w:ind w:left="150" w:right="150"/>
        <w:textAlignment w:val="baseline"/>
        <w:rPr>
          <w:b w:val="0"/>
          <w:bCs w:val="0"/>
          <w:spacing w:val="8"/>
          <w:sz w:val="28"/>
          <w:szCs w:val="28"/>
        </w:rPr>
      </w:pPr>
      <w:r w:rsidRPr="00A3654D">
        <w:rPr>
          <w:b w:val="0"/>
          <w:bCs w:val="0"/>
          <w:spacing w:val="8"/>
          <w:sz w:val="28"/>
          <w:szCs w:val="28"/>
        </w:rPr>
        <w:t>Осложнения</w:t>
      </w:r>
    </w:p>
    <w:p w:rsidR="00A3654D" w:rsidRPr="00A3654D" w:rsidRDefault="00A3654D" w:rsidP="00A365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3654D">
        <w:rPr>
          <w:sz w:val="28"/>
          <w:szCs w:val="28"/>
        </w:rPr>
        <w:t xml:space="preserve">Различные последствия возникают вследствие ослабления иммунитета, из-за чего вирусная инфекция осложняется </w:t>
      </w:r>
      <w:proofErr w:type="gramStart"/>
      <w:r w:rsidRPr="00A3654D">
        <w:rPr>
          <w:sz w:val="28"/>
          <w:szCs w:val="28"/>
        </w:rPr>
        <w:t>присоединившейся</w:t>
      </w:r>
      <w:proofErr w:type="gramEnd"/>
      <w:r w:rsidRPr="00A3654D">
        <w:rPr>
          <w:sz w:val="28"/>
          <w:szCs w:val="28"/>
        </w:rPr>
        <w:t xml:space="preserve"> бактериальной. В больных корью часто диагностируется вторичная бактериальная пневмония. Редки, но возможны стоматиты.</w:t>
      </w: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Диагностика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Для постановки достоверного диагноза вашего ребенка обязательно должны отправить на следующие виды лабораторных исследований:</w:t>
      </w:r>
    </w:p>
    <w:p w:rsidR="00A3654D" w:rsidRPr="00A3654D" w:rsidRDefault="00A3654D" w:rsidP="00A3654D">
      <w:pPr>
        <w:numPr>
          <w:ilvl w:val="0"/>
          <w:numId w:val="6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общие анализы крови и мочи;</w:t>
      </w:r>
    </w:p>
    <w:p w:rsidR="00A3654D" w:rsidRPr="00A3654D" w:rsidRDefault="00A3654D" w:rsidP="00A3654D">
      <w:pPr>
        <w:numPr>
          <w:ilvl w:val="0"/>
          <w:numId w:val="6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серологическое исследование (выявление к вирусу кори антител в сыворотке крови ребёнка);</w:t>
      </w:r>
    </w:p>
    <w:p w:rsidR="00A3654D" w:rsidRPr="00A3654D" w:rsidRDefault="00A3654D" w:rsidP="00A3654D">
      <w:pPr>
        <w:numPr>
          <w:ilvl w:val="0"/>
          <w:numId w:val="6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выделение из крови вируса;</w:t>
      </w:r>
    </w:p>
    <w:p w:rsidR="00A3654D" w:rsidRPr="00A3654D" w:rsidRDefault="00A3654D" w:rsidP="00A3654D">
      <w:pPr>
        <w:numPr>
          <w:ilvl w:val="0"/>
          <w:numId w:val="6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рентгенография грудной клетки (делается лишь в исключительных случаях);</w:t>
      </w:r>
    </w:p>
    <w:p w:rsidR="00A3654D" w:rsidRPr="00A3654D" w:rsidRDefault="00A3654D" w:rsidP="00A3654D">
      <w:pPr>
        <w:numPr>
          <w:ilvl w:val="0"/>
          <w:numId w:val="6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электроэнцефалография (проводится только при наличии осложнений на нервную систему).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Несмотря на тяжесть заболевания, прогноз при детской кори благоприятный.</w:t>
      </w:r>
    </w:p>
    <w:p w:rsidR="00A3654D" w:rsidRPr="00A3654D" w:rsidRDefault="00A3654D" w:rsidP="00A3654D">
      <w:pPr>
        <w:spacing w:after="0" w:line="468" w:lineRule="atLeast"/>
        <w:ind w:left="150" w:right="150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pacing w:val="8"/>
          <w:sz w:val="28"/>
          <w:szCs w:val="28"/>
        </w:rPr>
        <w:t>Лечение кори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Заболевание протекает достаточно тяжело в любом возрасте, поэтому у родителей возникает вполне логичный вопрос, как лечить корь у ребенка, какие методы на сегодняшний день считаются самыми эффективными.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Корь в большинстве случаев лечится амбулаторно. Госпитализация в инфекционное отделение требуется при тяжелом течении болезни с осложнениями. Соблюдение постельного режима необходимо на протяжении всего периода лихорадки и в следующие двое суток после нормализации температуры.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К симптоматическому лечению можно отнести назначение таких групп препаратов: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жаропонижающие;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противокашлевые;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капли для глаз при конъюнктивите (например, Альбуцид или 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Ретинол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сосудосуживающие капли для носа от насморка;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отхаркивающие;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54D">
        <w:rPr>
          <w:rFonts w:ascii="Times New Roman" w:eastAsia="Times New Roman" w:hAnsi="Times New Roman" w:cs="Times New Roman"/>
          <w:sz w:val="28"/>
          <w:szCs w:val="28"/>
        </w:rPr>
        <w:t>противовирусные</w:t>
      </w:r>
      <w:proofErr w:type="gram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, Интерферон, 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Грипферон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противовоспалительные средства при боли в горле;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антигистаминные препараты (</w:t>
      </w:r>
      <w:proofErr w:type="spellStart"/>
      <w:r w:rsidR="00585D56" w:rsidRPr="00A3654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3654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"http://simptomy-i-lechenie.net/loratadin/" </w:instrText>
      </w:r>
      <w:r w:rsidR="00585D56" w:rsidRPr="00A3654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3654D">
        <w:rPr>
          <w:rFonts w:ascii="Times New Roman" w:eastAsia="Times New Roman" w:hAnsi="Times New Roman" w:cs="Times New Roman"/>
          <w:sz w:val="28"/>
          <w:szCs w:val="28"/>
          <w:u w:val="single"/>
        </w:rPr>
        <w:t>Лоратадин</w:t>
      </w:r>
      <w:proofErr w:type="spellEnd"/>
      <w:r w:rsidR="00585D56" w:rsidRPr="00A3654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Цетиризин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654D">
        <w:rPr>
          <w:rFonts w:ascii="Times New Roman" w:eastAsia="Times New Roman" w:hAnsi="Times New Roman" w:cs="Times New Roman"/>
          <w:sz w:val="28"/>
          <w:szCs w:val="28"/>
        </w:rPr>
        <w:t>Левоцетиризин</w:t>
      </w:r>
      <w:proofErr w:type="spellEnd"/>
      <w:r w:rsidRPr="00A365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lastRenderedPageBreak/>
        <w:t>иммуномодуляторы;</w:t>
      </w:r>
    </w:p>
    <w:p w:rsidR="00A3654D" w:rsidRPr="00A3654D" w:rsidRDefault="00A3654D" w:rsidP="00A3654D">
      <w:pPr>
        <w:numPr>
          <w:ilvl w:val="0"/>
          <w:numId w:val="7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антисептики для полоскания горла.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Интересно, что тяжелее всего болеют дети, которые испытывают недостаток витамина </w:t>
      </w:r>
      <w:proofErr w:type="gramStart"/>
      <w:r w:rsidRPr="00A3654D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A3654D">
        <w:rPr>
          <w:rFonts w:ascii="Times New Roman" w:eastAsia="Times New Roman" w:hAnsi="Times New Roman" w:cs="Times New Roman"/>
          <w:sz w:val="28"/>
          <w:szCs w:val="28"/>
        </w:rPr>
        <w:t xml:space="preserve"> Поэтому ВОЗ рекомендует принимать его 2 дня во время лечения, чтобы ускорить выздоровление.</w:t>
      </w:r>
    </w:p>
    <w:p w:rsidR="00A3654D" w:rsidRPr="00A3654D" w:rsidRDefault="00A3654D" w:rsidP="00A365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Большую пользу будут иметь также следующие процедуры, которые, впрочем, не отменяют медикаментозного лечения:</w:t>
      </w:r>
    </w:p>
    <w:p w:rsidR="00A3654D" w:rsidRPr="00A3654D" w:rsidRDefault="00A3654D" w:rsidP="00A3654D">
      <w:pPr>
        <w:numPr>
          <w:ilvl w:val="0"/>
          <w:numId w:val="8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полоскание слизистой рта слабым раствором соды (1 ч. л. на стакан воды);</w:t>
      </w:r>
    </w:p>
    <w:p w:rsidR="00A3654D" w:rsidRPr="00A3654D" w:rsidRDefault="00A3654D" w:rsidP="00A3654D">
      <w:pPr>
        <w:numPr>
          <w:ilvl w:val="0"/>
          <w:numId w:val="8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промывание глаз кипяченой водой;</w:t>
      </w:r>
    </w:p>
    <w:p w:rsidR="00A3654D" w:rsidRPr="00A3654D" w:rsidRDefault="00A3654D" w:rsidP="00A3654D">
      <w:pPr>
        <w:numPr>
          <w:ilvl w:val="0"/>
          <w:numId w:val="8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прочистка носа ватными жгутиками, смоченными в теплом вазелиновом масле;</w:t>
      </w:r>
    </w:p>
    <w:p w:rsidR="00A3654D" w:rsidRPr="00A3654D" w:rsidRDefault="00A3654D" w:rsidP="00A3654D">
      <w:pPr>
        <w:numPr>
          <w:ilvl w:val="0"/>
          <w:numId w:val="8"/>
        </w:numPr>
        <w:spacing w:after="0" w:line="240" w:lineRule="auto"/>
        <w:ind w:left="600" w:right="1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54D">
        <w:rPr>
          <w:rFonts w:ascii="Times New Roman" w:eastAsia="Times New Roman" w:hAnsi="Times New Roman" w:cs="Times New Roman"/>
          <w:sz w:val="28"/>
          <w:szCs w:val="28"/>
        </w:rPr>
        <w:t>использование увлажняющих сре</w:t>
      </w:r>
      <w:proofErr w:type="gramStart"/>
      <w:r w:rsidRPr="00A3654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A3654D">
        <w:rPr>
          <w:rFonts w:ascii="Times New Roman" w:eastAsia="Times New Roman" w:hAnsi="Times New Roman" w:cs="Times New Roman"/>
          <w:sz w:val="28"/>
          <w:szCs w:val="28"/>
        </w:rPr>
        <w:t>я обработки сухой кожи губ.</w:t>
      </w:r>
    </w:p>
    <w:p w:rsidR="00A3654D" w:rsidRPr="00A3654D" w:rsidRDefault="00A3654D" w:rsidP="00A3654D">
      <w:pPr>
        <w:pStyle w:val="3"/>
        <w:spacing w:before="0" w:line="396" w:lineRule="atLeast"/>
        <w:ind w:left="150" w:right="15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</w:pPr>
      <w:r w:rsidRPr="00A3654D"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  <w:t>Соблюдение режима</w:t>
      </w:r>
    </w:p>
    <w:p w:rsidR="00A3654D" w:rsidRPr="00A3654D" w:rsidRDefault="00A3654D" w:rsidP="00A365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3654D">
        <w:rPr>
          <w:sz w:val="28"/>
          <w:szCs w:val="28"/>
        </w:rPr>
        <w:t xml:space="preserve">Качественный уход за детьми, заболевшими корью, со стороны родителей и других домашних поможет в значительной мере повысить эффективность терапии, назначенной врачом, </w:t>
      </w:r>
      <w:proofErr w:type="gramStart"/>
      <w:r w:rsidRPr="00A3654D">
        <w:rPr>
          <w:sz w:val="28"/>
          <w:szCs w:val="28"/>
        </w:rPr>
        <w:t>а</w:t>
      </w:r>
      <w:proofErr w:type="gramEnd"/>
      <w:r w:rsidRPr="00A3654D">
        <w:rPr>
          <w:sz w:val="28"/>
          <w:szCs w:val="28"/>
        </w:rPr>
        <w:t xml:space="preserve"> следовательно, позволит ускорить выздоровление ребенка, позволит не допустить развития осложнений, порой опасных для жизни.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3654D" w:rsidRPr="005278BB">
        <w:rPr>
          <w:rFonts w:ascii="Times New Roman" w:hAnsi="Times New Roman" w:cs="Times New Roman"/>
          <w:sz w:val="28"/>
          <w:szCs w:val="28"/>
        </w:rPr>
        <w:t>Больному корью ребёнку </w:t>
      </w:r>
      <w:r w:rsidR="00A3654D" w:rsidRPr="00527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необходим постельный режим</w:t>
      </w:r>
      <w:r w:rsidR="00A3654D" w:rsidRPr="005278BB">
        <w:rPr>
          <w:rFonts w:ascii="Times New Roman" w:hAnsi="Times New Roman" w:cs="Times New Roman"/>
          <w:sz w:val="28"/>
          <w:szCs w:val="28"/>
        </w:rPr>
        <w:t> пока держится температура. По возможности, выделите ему отдельную комнату. Влажная уборка должна проводиться не реже 2-х раз в день. Очень важно, чтобы воздух постоянно оставался свежим, поэтому чаще проветривайте помещение.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3654D" w:rsidRPr="005278BB">
        <w:rPr>
          <w:rFonts w:ascii="Times New Roman" w:hAnsi="Times New Roman" w:cs="Times New Roman"/>
          <w:sz w:val="28"/>
          <w:szCs w:val="28"/>
        </w:rPr>
        <w:t>Если яркий свет вызывает неприятные ощущения, то задерните шторы, а вечером вместо люстры включайте настольную лампу.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3654D" w:rsidRPr="005278BB">
        <w:rPr>
          <w:rFonts w:ascii="Times New Roman" w:hAnsi="Times New Roman" w:cs="Times New Roman"/>
          <w:sz w:val="28"/>
          <w:szCs w:val="28"/>
        </w:rPr>
        <w:t>Слизистую оболочку губ предохранять от растрескивания регулярными смазываниями вазелином или детским кремом; можно также использовать для смазываний животные жиры;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A3654D" w:rsidRPr="005278BB">
        <w:rPr>
          <w:rFonts w:ascii="Times New Roman" w:hAnsi="Times New Roman" w:cs="Times New Roman"/>
          <w:sz w:val="28"/>
          <w:szCs w:val="28"/>
        </w:rPr>
        <w:t>В домашних условиях проводится </w:t>
      </w:r>
      <w:r w:rsidR="00A3654D" w:rsidRPr="00527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полоскание горла</w:t>
      </w:r>
      <w:r w:rsidR="00A3654D" w:rsidRPr="005278BB">
        <w:rPr>
          <w:rFonts w:ascii="Times New Roman" w:hAnsi="Times New Roman" w:cs="Times New Roman"/>
          <w:sz w:val="28"/>
          <w:szCs w:val="28"/>
        </w:rPr>
        <w:t> раствором соды или отварами ромашки, календулы. Их же можно применять также для промывания глаз.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A3654D" w:rsidRPr="005278BB">
        <w:rPr>
          <w:rFonts w:ascii="Times New Roman" w:hAnsi="Times New Roman" w:cs="Times New Roman"/>
          <w:sz w:val="28"/>
          <w:szCs w:val="28"/>
        </w:rPr>
        <w:t>При кори показано обильное теплое витаминизированное питье: свежеотжатые овощные и фруктовые соки, компоты, морсы, щелочные минеральные воды, чай, настои и отвары лекарственных растений.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A3654D" w:rsidRPr="005278BB">
        <w:rPr>
          <w:rFonts w:ascii="Times New Roman" w:hAnsi="Times New Roman" w:cs="Times New Roman"/>
          <w:sz w:val="28"/>
          <w:szCs w:val="28"/>
        </w:rPr>
        <w:t>Пища должна быть тёплой, но не горячей. Лучше всего готовить ребёнку протёртые и полужидкие блюда. Такая еда меньше всего раздражает воспалённое горло.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A3654D" w:rsidRPr="005278BB">
        <w:rPr>
          <w:rFonts w:ascii="Times New Roman" w:hAnsi="Times New Roman" w:cs="Times New Roman"/>
          <w:sz w:val="28"/>
          <w:szCs w:val="28"/>
        </w:rPr>
        <w:t>Очень важная профилактическая мера – ежедневная смена нательного и постельного белья. Это необходимо для того, чтобы сыпь у ребёнка не возникала повторно. Также следует регулярно проветривать помещение, в котором проводит время больной малыш, и каждый день проводить влажную уборку.</w:t>
      </w:r>
    </w:p>
    <w:p w:rsidR="00A3654D" w:rsidRPr="005278BB" w:rsidRDefault="005278BB" w:rsidP="005278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A3654D" w:rsidRPr="005278BB">
        <w:rPr>
          <w:rFonts w:ascii="Times New Roman" w:hAnsi="Times New Roman" w:cs="Times New Roman"/>
          <w:sz w:val="28"/>
          <w:szCs w:val="28"/>
        </w:rPr>
        <w:t>Соблюдайте режим дня. Хотя сон нарушен и появилась </w:t>
      </w:r>
      <w:hyperlink r:id="rId6" w:tgtFrame="_blank" w:tooltip="Бессонница" w:history="1">
        <w:r w:rsidR="00A3654D" w:rsidRPr="005278BB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бессонница</w:t>
        </w:r>
      </w:hyperlink>
      <w:r w:rsidR="00A3654D" w:rsidRPr="005278BB">
        <w:rPr>
          <w:rFonts w:ascii="Times New Roman" w:hAnsi="Times New Roman" w:cs="Times New Roman"/>
          <w:sz w:val="28"/>
          <w:szCs w:val="28"/>
        </w:rPr>
        <w:t>, старайтесь ложиться вовремя. Особенно это касается детей.</w:t>
      </w:r>
    </w:p>
    <w:p w:rsidR="00A3654D" w:rsidRPr="00A3654D" w:rsidRDefault="00A3654D" w:rsidP="00A3654D">
      <w:pPr>
        <w:pStyle w:val="2"/>
        <w:spacing w:before="0" w:beforeAutospacing="0" w:after="0" w:afterAutospacing="0" w:line="468" w:lineRule="atLeast"/>
        <w:ind w:left="150" w:right="150"/>
        <w:textAlignment w:val="baseline"/>
        <w:rPr>
          <w:b w:val="0"/>
          <w:bCs w:val="0"/>
          <w:spacing w:val="8"/>
          <w:sz w:val="28"/>
          <w:szCs w:val="28"/>
        </w:rPr>
      </w:pPr>
      <w:r w:rsidRPr="00A3654D">
        <w:rPr>
          <w:b w:val="0"/>
          <w:bCs w:val="0"/>
          <w:spacing w:val="8"/>
          <w:sz w:val="28"/>
          <w:szCs w:val="28"/>
        </w:rPr>
        <w:lastRenderedPageBreak/>
        <w:t>Профилактика</w:t>
      </w:r>
    </w:p>
    <w:p w:rsidR="00A3654D" w:rsidRPr="00A3654D" w:rsidRDefault="00A3654D" w:rsidP="00A365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3654D">
        <w:rPr>
          <w:sz w:val="28"/>
          <w:szCs w:val="28"/>
        </w:rPr>
        <w:t>Основная роль в профилактике кори у детей принадлежит активной иммунизации. В основе вакцинации лежит процесс искусственного создания иммунного ответа к инфекциям, посредством введения в организм белковых компонентов бактерий и вирусов, вызывающих развитие инфекционных процессов.</w:t>
      </w:r>
    </w:p>
    <w:p w:rsidR="00A3654D" w:rsidRPr="00A3654D" w:rsidRDefault="00A3654D" w:rsidP="00A365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3654D">
        <w:rPr>
          <w:sz w:val="28"/>
          <w:szCs w:val="28"/>
        </w:rPr>
        <w:t>При появлении первых признаков заболевания родители обязаны изолировать ребенка от других детей, вызвать на дом участкового педиатра; если ребенок посещал детское учреждение (детский сад, школа), мама должна сообщить в это учреждение о заболевании ребенка.</w:t>
      </w:r>
    </w:p>
    <w:p w:rsidR="00A3654D" w:rsidRPr="00A3654D" w:rsidRDefault="00A3654D" w:rsidP="00A3654D">
      <w:pPr>
        <w:pStyle w:val="3"/>
        <w:spacing w:before="0" w:line="396" w:lineRule="atLeast"/>
        <w:ind w:left="150" w:right="15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</w:pPr>
      <w:r w:rsidRPr="00A3654D"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  <w:t>Общие рекомендации по профилактике кори:</w:t>
      </w:r>
    </w:p>
    <w:p w:rsidR="00A3654D" w:rsidRPr="00A3654D" w:rsidRDefault="00A3654D" w:rsidP="00A3654D">
      <w:pPr>
        <w:numPr>
          <w:ilvl w:val="0"/>
          <w:numId w:val="10"/>
        </w:numPr>
        <w:spacing w:after="0" w:line="240" w:lineRule="auto"/>
        <w:ind w:left="600" w:right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54D">
        <w:rPr>
          <w:rFonts w:ascii="Times New Roman" w:hAnsi="Times New Roman" w:cs="Times New Roman"/>
          <w:sz w:val="28"/>
          <w:szCs w:val="28"/>
        </w:rPr>
        <w:t>изоляция заболевших корью детей от коллектива;</w:t>
      </w:r>
    </w:p>
    <w:p w:rsidR="00A3654D" w:rsidRPr="00A3654D" w:rsidRDefault="00A3654D" w:rsidP="00A3654D">
      <w:pPr>
        <w:numPr>
          <w:ilvl w:val="0"/>
          <w:numId w:val="10"/>
        </w:numPr>
        <w:spacing w:after="0" w:line="240" w:lineRule="auto"/>
        <w:ind w:left="600" w:right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54D">
        <w:rPr>
          <w:rFonts w:ascii="Times New Roman" w:hAnsi="Times New Roman" w:cs="Times New Roman"/>
          <w:sz w:val="28"/>
          <w:szCs w:val="28"/>
        </w:rPr>
        <w:t>соблюдение мер карантина в группах в течение 21 дня;</w:t>
      </w:r>
    </w:p>
    <w:p w:rsidR="00A3654D" w:rsidRPr="00A3654D" w:rsidRDefault="00A3654D" w:rsidP="00A3654D">
      <w:pPr>
        <w:numPr>
          <w:ilvl w:val="0"/>
          <w:numId w:val="10"/>
        </w:numPr>
        <w:spacing w:after="0" w:line="240" w:lineRule="auto"/>
        <w:ind w:left="600" w:right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54D">
        <w:rPr>
          <w:rFonts w:ascii="Times New Roman" w:hAnsi="Times New Roman" w:cs="Times New Roman"/>
          <w:sz w:val="28"/>
          <w:szCs w:val="28"/>
        </w:rPr>
        <w:t>регулярные проветривания и влажная уборка помещений, особенно если там находился больной ребенок;</w:t>
      </w:r>
    </w:p>
    <w:p w:rsidR="00A3654D" w:rsidRPr="00A3654D" w:rsidRDefault="00A3654D" w:rsidP="00A3654D">
      <w:pPr>
        <w:numPr>
          <w:ilvl w:val="0"/>
          <w:numId w:val="10"/>
        </w:numPr>
        <w:spacing w:after="0" w:line="240" w:lineRule="auto"/>
        <w:ind w:left="600" w:right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54D">
        <w:rPr>
          <w:rFonts w:ascii="Times New Roman" w:hAnsi="Times New Roman" w:cs="Times New Roman"/>
          <w:sz w:val="28"/>
          <w:szCs w:val="28"/>
        </w:rPr>
        <w:t>своевременное введение иммуноглобулина контактным детям не позднее 3-5 суток с момента контакта;</w:t>
      </w:r>
    </w:p>
    <w:p w:rsidR="00A3654D" w:rsidRPr="00A3654D" w:rsidRDefault="00A3654D" w:rsidP="00A3654D">
      <w:pPr>
        <w:numPr>
          <w:ilvl w:val="0"/>
          <w:numId w:val="10"/>
        </w:numPr>
        <w:spacing w:after="0" w:line="240" w:lineRule="auto"/>
        <w:ind w:left="600" w:right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54D">
        <w:rPr>
          <w:rFonts w:ascii="Times New Roman" w:hAnsi="Times New Roman" w:cs="Times New Roman"/>
          <w:sz w:val="28"/>
          <w:szCs w:val="28"/>
        </w:rPr>
        <w:t>плановая вакцинация и ревакцинация детей согласно календарю прививок.</w:t>
      </w:r>
    </w:p>
    <w:p w:rsidR="00A3654D" w:rsidRPr="00A3654D" w:rsidRDefault="00A3654D" w:rsidP="00A365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3654D">
        <w:rPr>
          <w:sz w:val="28"/>
          <w:szCs w:val="28"/>
        </w:rPr>
        <w:t>Повторное заболевание корью встречается в крайне редких случаях. После перенесенного заболевания иммунитет пожизненный. После прививки сохраняется стойкий иммунитет на протяжении 15 лет. Заметив появление сыпи у ребенка, следует обратиться к врачу, он поможет вам своими пояснениями. Важно помнить, что опасен не сам вирус, а те негативные последствия в виде осложнений, которые он нередко имеет.</w:t>
      </w:r>
    </w:p>
    <w:p w:rsidR="00A3654D" w:rsidRPr="00A3654D" w:rsidRDefault="00A3654D" w:rsidP="00A3654D">
      <w:pPr>
        <w:spacing w:after="0" w:line="240" w:lineRule="auto"/>
        <w:ind w:left="240" w:right="15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3654D" w:rsidRPr="00A3654D" w:rsidRDefault="00A3654D" w:rsidP="00A3654D">
      <w:pPr>
        <w:pStyle w:val="a3"/>
        <w:spacing w:before="0" w:beforeAutospacing="0" w:after="375" w:afterAutospacing="0"/>
        <w:textAlignment w:val="baseline"/>
        <w:rPr>
          <w:sz w:val="28"/>
          <w:szCs w:val="28"/>
        </w:rPr>
      </w:pPr>
    </w:p>
    <w:p w:rsidR="00A02EFB" w:rsidRPr="00A3654D" w:rsidRDefault="00A02EFB" w:rsidP="00A3654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A02EFB" w:rsidRPr="00A3654D" w:rsidSect="009E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825"/>
    <w:multiLevelType w:val="multilevel"/>
    <w:tmpl w:val="8AD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208A1"/>
    <w:multiLevelType w:val="multilevel"/>
    <w:tmpl w:val="4D5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61DFB"/>
    <w:multiLevelType w:val="multilevel"/>
    <w:tmpl w:val="CB9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90589"/>
    <w:multiLevelType w:val="multilevel"/>
    <w:tmpl w:val="1FD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526F69"/>
    <w:multiLevelType w:val="multilevel"/>
    <w:tmpl w:val="B424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41EE4"/>
    <w:multiLevelType w:val="multilevel"/>
    <w:tmpl w:val="7F6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16F30"/>
    <w:multiLevelType w:val="multilevel"/>
    <w:tmpl w:val="579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C1200"/>
    <w:multiLevelType w:val="multilevel"/>
    <w:tmpl w:val="8BE0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E6E0F"/>
    <w:multiLevelType w:val="multilevel"/>
    <w:tmpl w:val="EC1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D7409F"/>
    <w:multiLevelType w:val="multilevel"/>
    <w:tmpl w:val="C78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54D"/>
    <w:rsid w:val="0033434E"/>
    <w:rsid w:val="00403C03"/>
    <w:rsid w:val="005278BB"/>
    <w:rsid w:val="00585D56"/>
    <w:rsid w:val="008C3C79"/>
    <w:rsid w:val="009E0721"/>
    <w:rsid w:val="00A02EFB"/>
    <w:rsid w:val="00A3654D"/>
    <w:rsid w:val="00C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1"/>
  </w:style>
  <w:style w:type="paragraph" w:styleId="1">
    <w:name w:val="heading 1"/>
    <w:basedOn w:val="a"/>
    <w:link w:val="10"/>
    <w:uiPriority w:val="9"/>
    <w:qFormat/>
    <w:rsid w:val="00A3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65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6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365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527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174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392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ptomy-i-lechenie.net/bessonnits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6</cp:revision>
  <cp:lastPrinted>2018-12-24T04:47:00Z</cp:lastPrinted>
  <dcterms:created xsi:type="dcterms:W3CDTF">2018-12-24T04:41:00Z</dcterms:created>
  <dcterms:modified xsi:type="dcterms:W3CDTF">2019-01-04T07:54:00Z</dcterms:modified>
</cp:coreProperties>
</file>